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</w:pPr>
    </w:p>
    <w:p>
      <w:pPr>
        <w:spacing w:line="7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jc w:val="right"/>
        <w:rPr>
          <w:rFonts w:ascii="仿宋" w:hAnsi="仿宋" w:eastAsia="仿宋" w:cs="仿宋_GB2312"/>
          <w:sz w:val="32"/>
          <w:szCs w:val="32"/>
        </w:rPr>
      </w:pPr>
    </w:p>
    <w:p>
      <w:pPr>
        <w:spacing w:line="440" w:lineRule="exact"/>
        <w:jc w:val="right"/>
        <w:rPr>
          <w:rFonts w:ascii="仿宋" w:hAnsi="仿宋" w:eastAsia="仿宋" w:cs="仿宋_GB2312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 w:cs="黑体"/>
          <w:sz w:val="40"/>
          <w:szCs w:val="40"/>
        </w:rPr>
      </w:pPr>
    </w:p>
    <w:p>
      <w:pPr>
        <w:spacing w:line="440" w:lineRule="exact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  莆城民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_GB2312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〕25</w:t>
      </w:r>
      <w:r>
        <w:rPr>
          <w:rFonts w:hint="eastAsia" w:ascii="仿宋" w:hAnsi="仿宋" w:eastAsia="仿宋" w:cs="仿宋_GB2312"/>
          <w:sz w:val="32"/>
          <w:szCs w:val="32"/>
        </w:rPr>
        <w:t>号</w:t>
      </w:r>
    </w:p>
    <w:p>
      <w:pPr>
        <w:spacing w:line="440" w:lineRule="exact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  答复类别：D类                                  </w:t>
      </w: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关于莆田市城厢区十届人大一次会议</w:t>
      </w: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第20211058号建议的答复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 w:val="0"/>
        <w:spacing w:line="54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戴树忠等代表：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你提出的关于将山坑村列入革命老区村的建议（第20211058号）收悉，现答复如下：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1980年恢复我省各级革命老区办事机构后，各地对革命老根据地的重新认定做了大量工作。1983年8月，省老区办与省计划委员会根据国家计委有关文件精神，联合下达了闽计〔1983〕综字6号和闽政老办〔1983〕010号文件，明确划分我省革命老根据地的标准，各地以县（市、区）为单位进行了老区乡（镇）、村（居）的核实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1992年2月，省老区办根据各县（市、区）老区办报备的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材料，编印了《福建省老区乡村名册》。在此基础上，2003年又对名册进行了重新修订，2007年10月对老区县（市、区）、乡（镇）、村（居）再修订。此后，只对撤销、合并的革命老区村（居）进行增减。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在此感谢戴代表对我区革命老区的关心和支持，我局将进一步做好革命老区的工作，并且，下一次如有调整老区名单，将按照规定予以上报。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领导署名：郑向高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联系人：郑国金 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联系电话：2628996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" w:hAnsi="仿宋" w:eastAsia="仿宋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" w:hAnsi="仿宋" w:eastAsia="仿宋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莆田市城厢区民政局</w:t>
      </w:r>
    </w:p>
    <w:p>
      <w:pPr>
        <w:spacing w:line="600" w:lineRule="exact"/>
        <w:ind w:right="160" w:firstLine="640" w:firstLineChars="200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2022年3月3日</w:t>
      </w:r>
    </w:p>
    <w:p>
      <w:pPr>
        <w:spacing w:line="600" w:lineRule="exact"/>
        <w:ind w:firstLine="660"/>
        <w:rPr>
          <w:rFonts w:ascii="仿宋" w:hAnsi="仿宋" w:eastAsia="仿宋" w:cs="仿宋_GB2312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_GB2312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Spec="center" w:tblpY="520"/>
        <w:tblOverlap w:val="never"/>
        <w:tblW w:w="902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7" w:type="dxa"/>
            <w:tcBorders>
              <w:left w:val="nil"/>
              <w:right w:val="nil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抄送：区人大常委会人事代表工作室、区政府督查室。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7" w:type="dxa"/>
            <w:tcBorders>
              <w:left w:val="nil"/>
              <w:right w:val="nil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莆田市城厢区民政局办公室          2022年3月3日印发</w:t>
            </w:r>
          </w:p>
        </w:tc>
      </w:tr>
    </w:tbl>
    <w:p>
      <w:pPr>
        <w:spacing w:line="14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vf6GH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ZTZiYjVmNDQ5ZjYxNmNiOGI1MzIyNWZlYWNkNjgifQ=="/>
  </w:docVars>
  <w:rsids>
    <w:rsidRoot w:val="00E83901"/>
    <w:rsid w:val="00040FE0"/>
    <w:rsid w:val="000478FB"/>
    <w:rsid w:val="000D6088"/>
    <w:rsid w:val="00117C63"/>
    <w:rsid w:val="001602A3"/>
    <w:rsid w:val="001F2F4B"/>
    <w:rsid w:val="0023416D"/>
    <w:rsid w:val="00234ABF"/>
    <w:rsid w:val="002B44C8"/>
    <w:rsid w:val="002C7A21"/>
    <w:rsid w:val="0034544D"/>
    <w:rsid w:val="004163F0"/>
    <w:rsid w:val="00421B05"/>
    <w:rsid w:val="00430925"/>
    <w:rsid w:val="0044469E"/>
    <w:rsid w:val="00484326"/>
    <w:rsid w:val="004A7B4A"/>
    <w:rsid w:val="004C7665"/>
    <w:rsid w:val="004E7D86"/>
    <w:rsid w:val="00524321"/>
    <w:rsid w:val="00601FA2"/>
    <w:rsid w:val="00661E7A"/>
    <w:rsid w:val="006E0F24"/>
    <w:rsid w:val="006F511A"/>
    <w:rsid w:val="00755C74"/>
    <w:rsid w:val="0076202E"/>
    <w:rsid w:val="00812FAF"/>
    <w:rsid w:val="00825A10"/>
    <w:rsid w:val="0082631C"/>
    <w:rsid w:val="00833CFA"/>
    <w:rsid w:val="0084454F"/>
    <w:rsid w:val="00880789"/>
    <w:rsid w:val="008A2C06"/>
    <w:rsid w:val="008C4313"/>
    <w:rsid w:val="009160D7"/>
    <w:rsid w:val="00922D80"/>
    <w:rsid w:val="00925145"/>
    <w:rsid w:val="00936601"/>
    <w:rsid w:val="0096637F"/>
    <w:rsid w:val="00967A79"/>
    <w:rsid w:val="009A0417"/>
    <w:rsid w:val="009F0C61"/>
    <w:rsid w:val="009F0F16"/>
    <w:rsid w:val="00A56623"/>
    <w:rsid w:val="00A66DD1"/>
    <w:rsid w:val="00A957FA"/>
    <w:rsid w:val="00B01DD4"/>
    <w:rsid w:val="00B658F4"/>
    <w:rsid w:val="00B75761"/>
    <w:rsid w:val="00B81E69"/>
    <w:rsid w:val="00B84B58"/>
    <w:rsid w:val="00BC731D"/>
    <w:rsid w:val="00C3020D"/>
    <w:rsid w:val="00C81DAC"/>
    <w:rsid w:val="00CA2D32"/>
    <w:rsid w:val="00CB0A2B"/>
    <w:rsid w:val="00D15E35"/>
    <w:rsid w:val="00D35268"/>
    <w:rsid w:val="00D542AD"/>
    <w:rsid w:val="00D82527"/>
    <w:rsid w:val="00DC7FAA"/>
    <w:rsid w:val="00DE3B16"/>
    <w:rsid w:val="00E1071B"/>
    <w:rsid w:val="00E83901"/>
    <w:rsid w:val="00EB5D86"/>
    <w:rsid w:val="00F25090"/>
    <w:rsid w:val="00F44BBE"/>
    <w:rsid w:val="00F70431"/>
    <w:rsid w:val="00FD5F3C"/>
    <w:rsid w:val="02E24CF0"/>
    <w:rsid w:val="085473DC"/>
    <w:rsid w:val="132931D3"/>
    <w:rsid w:val="155B28D0"/>
    <w:rsid w:val="167D34EE"/>
    <w:rsid w:val="18D3769A"/>
    <w:rsid w:val="18E2474E"/>
    <w:rsid w:val="18FD2316"/>
    <w:rsid w:val="20452A00"/>
    <w:rsid w:val="22892335"/>
    <w:rsid w:val="27C7084F"/>
    <w:rsid w:val="28F07A03"/>
    <w:rsid w:val="2E562AD4"/>
    <w:rsid w:val="312C5174"/>
    <w:rsid w:val="36511FC0"/>
    <w:rsid w:val="3FFF0090"/>
    <w:rsid w:val="50AA679A"/>
    <w:rsid w:val="51E15299"/>
    <w:rsid w:val="587C41D6"/>
    <w:rsid w:val="65D87CFE"/>
    <w:rsid w:val="66756922"/>
    <w:rsid w:val="66842CEE"/>
    <w:rsid w:val="66A61A63"/>
    <w:rsid w:val="6B0D6DBF"/>
    <w:rsid w:val="6C5C6EF8"/>
    <w:rsid w:val="714B6302"/>
    <w:rsid w:val="79E55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kern w:val="2"/>
      <w:sz w:val="21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FDA2F-64C1-4D60-AFA9-48BAEB9980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477</Words>
  <Characters>531</Characters>
  <Lines>5</Lines>
  <Paragraphs>1</Paragraphs>
  <TotalTime>4</TotalTime>
  <ScaleCrop>false</ScaleCrop>
  <LinksUpToDate>false</LinksUpToDate>
  <CharactersWithSpaces>681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2021-06-22T07:41:00Z</dcterms:created>
  <dc:creator>Administrator</dc:creator>
  <cp:lastModifiedBy>Administrator</cp:lastModifiedBy>
  <cp:lastPrinted>2022-05-07T09:07:00Z</cp:lastPrinted>
  <dcterms:modified xsi:type="dcterms:W3CDTF">2025-08-13T01:44:53Z</dcterms:modified>
  <dc:title>答复类别：B类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3268113251C648D28AC953BF7845C34E</vt:lpwstr>
  </property>
</Properties>
</file>